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center"/>
      </w:pPr>
      <w:r>
        <w:rPr>
          <w:rFonts w:ascii="Arial" w:hAnsi="Arial" w:cs="Arial"/>
          <w:sz w:val="40"/>
          <w:sz-cs w:val="40"/>
          <w:b/>
        </w:rPr>
        <w:t xml:space="preserve">HIEN BUI</w:t>
      </w:r>
    </w:p>
    <w:p>
      <w:pPr>
        <w:jc w:val="center"/>
        <w:spacing w:after="40"/>
      </w:pPr>
      <w:r>
        <w:rPr>
          <w:rFonts w:ascii="Times" w:hAnsi="Times" w:cs="Times"/>
          <w:sz w:val="22"/>
          <w:sz-cs w:val="22"/>
          <w:b/>
        </w:rPr>
        <w:t xml:space="preserve">UI/UX PRODUCT DESIGNER</w:t>
      </w:r>
    </w:p>
    <w:p>
      <w:pPr>
        <w:jc w:val="center"/>
        <w:spacing w:after="120"/>
      </w:pPr>
      <w:r>
        <w:rPr>
          <w:rFonts w:ascii="Times" w:hAnsi="Times" w:cs="Times"/>
          <w:sz w:val="24"/>
          <w:sz-cs w:val="24"/>
        </w:rPr>
        <w:t xml:space="preserve">hienbui2041995@gmail.com | +84 366 288 704 | +66 82 823 1021 | hienbuiux.com | LinkedIn: zoebui95</w:t>
      </w:r>
    </w:p>
    <w:p>
      <w:pPr>
        <w:spacing w:before="160" w:after="60"/>
      </w:pPr>
      <w:r>
        <w:rPr>
          <w:rFonts w:ascii="Times" w:hAnsi="Times" w:cs="Times"/>
          <w:sz w:val="22"/>
          <w:sz-cs w:val="22"/>
          <w:b/>
        </w:rPr>
        <w:t xml:space="preserve">PROFESSIONAL SUMMARY</w:t>
      </w:r>
    </w:p>
    <w:p>
      <w:pPr>
        <w:spacing w:after="80"/>
      </w:pPr>
      <w:r>
        <w:rPr>
          <w:rFonts w:ascii="Times" w:hAnsi="Times" w:cs="Times"/>
          <w:sz w:val="24"/>
          <w:sz-cs w:val="24"/>
        </w:rPr>
        <w:t xml:space="preserve">UI/UX Product Designer with 7+ years of experience across product design, UX/UI, web design, and graphic design. Experienced in designing complex digital products and business workflows, including payments, digital wallets, KYC, subscriptions, affiliate systems, loyalty programs, operational dashboards, in-app purchase experiences, and SaaS platforms. Strong in design systems, prototyping, usability, design QA, and cross-functional collaboration with product managers, developers, and international teams. Familiar with AI-assisted workflows and tools including Claude AI, as well as HTML/CSS, WordPress, and Framer.</w:t>
      </w:r>
    </w:p>
    <w:p>
      <w:pPr>
        <w:spacing w:before="160" w:after="60"/>
      </w:pPr>
      <w:r>
        <w:rPr>
          <w:rFonts w:ascii="Times" w:hAnsi="Times" w:cs="Times"/>
          <w:sz w:val="22"/>
          <w:sz-cs w:val="22"/>
          <w:b/>
        </w:rPr>
        <w:t xml:space="preserve">CORE SKILLS</w:t>
      </w:r>
    </w:p>
    <w:p>
      <w:pPr>
        <w:spacing w:after="80"/>
      </w:pPr>
      <w:r>
        <w:rPr>
          <w:rFonts w:ascii="Times" w:hAnsi="Times" w:cs="Times"/>
          <w:sz w:val="24"/>
          <w:sz-cs w:val="24"/>
        </w:rPr>
        <w:t xml:space="preserve">Product Design | UX Design | UI Design | Design Systems | Prototyping | User Interviews | User Validation | Usability | Design QA | Business Workflows | SaaS | Figma | Claude AI | AI-Assisted Workflows | HTML/CSS | WordPress | Framer | Icon Design | Typography | Cross-Functional Collaboration</w:t>
      </w:r>
    </w:p>
    <w:p>
      <w:pPr>
        <w:spacing w:before="160" w:after="60"/>
      </w:pPr>
      <w:r>
        <w:rPr>
          <w:rFonts w:ascii="Times" w:hAnsi="Times" w:cs="Times"/>
          <w:sz w:val="22"/>
          <w:sz-cs w:val="22"/>
          <w:b/>
        </w:rPr>
        <w:t xml:space="preserve">PROFESSIONAL EXPERIENCE</w:t>
      </w:r>
    </w:p>
    <w:p>
      <w:pPr>
        <w:spacing w:before="80" w:after="20"/>
      </w:pPr>
      <w:r>
        <w:rPr>
          <w:rFonts w:ascii="Times" w:hAnsi="Times" w:cs="Times"/>
          <w:sz w:val="24"/>
          <w:sz-cs w:val="24"/>
          <w:b/>
        </w:rPr>
        <w:t xml:space="preserve">Skytech IT Solution</w:t>
      </w:r>
      <w:r>
        <w:rPr>
          <w:rFonts w:ascii="Times" w:hAnsi="Times" w:cs="Times"/>
          <w:sz w:val="24"/>
          <w:sz-cs w:val="24"/>
        </w:rPr>
        <w:t xml:space="preserve"> | </w:t>
      </w:r>
      <w:r>
        <w:rPr>
          <w:rFonts w:ascii="Times" w:hAnsi="Times" w:cs="Times"/>
          <w:sz w:val="24"/>
          <w:sz-cs w:val="24"/>
          <w:i/>
        </w:rPr>
        <w:t xml:space="preserve">Contractor, then Freelancer</w:t>
      </w:r>
      <w:r>
        <w:rPr>
          <w:rFonts w:ascii="Times" w:hAnsi="Times" w:cs="Times"/>
          <w:sz w:val="24"/>
          <w:sz-cs w:val="24"/>
        </w:rPr>
        <w:t xml:space="preserve"/>
        <w:br/>
        <w:t xml:space="preserve">Feb 2025 – Present | UAE</w:t>
      </w:r>
    </w:p>
    <w:p>
      <w:pPr>
        <w:ind w:left="317"/>
        <w:spacing w:after="20"/>
      </w:pPr>
      <w:r>
        <w:rPr>
          <w:rFonts w:ascii="Times" w:hAnsi="Times" w:cs="Times"/>
          <w:sz w:val="24"/>
          <w:sz-cs w:val="24"/>
        </w:rPr>
        <w:t xml:space="preserve">Led the creation and evolution of the product design system library, improving design consistency and development efficiency.</w:t>
      </w:r>
    </w:p>
    <w:p>
      <w:pPr>
        <w:ind w:left="317"/>
        <w:spacing w:after="20"/>
      </w:pPr>
      <w:r>
        <w:rPr>
          <w:rFonts w:ascii="Times" w:hAnsi="Times" w:cs="Times"/>
          <w:sz w:val="24"/>
          <w:sz-cs w:val="24"/>
        </w:rPr>
        <w:t xml:space="preserve">Led UX/UI design for complex business workflows including payments, digital wallets, KYC, subscriptions, affiliate systems, loyalty programs, operational dashboards, and in-app purchase experiences.</w:t>
      </w:r>
    </w:p>
    <w:p>
      <w:pPr>
        <w:spacing w:before="80" w:after="20"/>
      </w:pPr>
      <w:r>
        <w:rPr>
          <w:rFonts w:ascii="Times" w:hAnsi="Times" w:cs="Times"/>
          <w:sz w:val="24"/>
          <w:sz-cs w:val="24"/>
          <w:b/>
        </w:rPr>
        <w:t xml:space="preserve">MenuWise International LTD</w:t>
      </w:r>
      <w:r>
        <w:rPr>
          <w:rFonts w:ascii="Times" w:hAnsi="Times" w:cs="Times"/>
          <w:sz w:val="24"/>
          <w:sz-cs w:val="24"/>
        </w:rPr>
        <w:t xml:space="preserve"> | </w:t>
      </w:r>
      <w:r>
        <w:rPr>
          <w:rFonts w:ascii="Times" w:hAnsi="Times" w:cs="Times"/>
          <w:sz w:val="24"/>
          <w:sz-cs w:val="24"/>
          <w:i/>
        </w:rPr>
        <w:t xml:space="preserve">Contractor, Product Designer</w:t>
      </w:r>
      <w:r>
        <w:rPr>
          <w:rFonts w:ascii="Times" w:hAnsi="Times" w:cs="Times"/>
          <w:sz w:val="24"/>
          <w:sz-cs w:val="24"/>
        </w:rPr>
        <w:t xml:space="preserve"/>
        <w:br/>
        <w:t xml:space="preserve">Sep 2024 – Feb 2025 | Hanoi, Vietnam</w:t>
      </w:r>
    </w:p>
    <w:p>
      <w:pPr>
        <w:ind w:left="317"/>
        <w:spacing w:after="20"/>
      </w:pPr>
      <w:r>
        <w:rPr>
          <w:rFonts w:ascii="Times" w:hAnsi="Times" w:cs="Times"/>
          <w:sz w:val="24"/>
          <w:sz-cs w:val="24"/>
        </w:rPr>
        <w:t xml:space="preserve">Shaped the end-to-end SaaS product experience for a culinary platform, enabling restaurants to create digital menus and customize nutrition information for meals.</w:t>
      </w:r>
    </w:p>
    <w:p>
      <w:pPr>
        <w:ind w:left="317"/>
        <w:spacing w:after="20"/>
      </w:pPr>
      <w:r>
        <w:rPr>
          <w:rFonts w:ascii="Times" w:hAnsi="Times" w:cs="Times"/>
          <w:sz w:val="24"/>
          <w:sz-cs w:val="24"/>
        </w:rPr>
        <w:t xml:space="preserve">Collaborated closely with cross-functional teams across New Zealand and the Philippines to deliver user-centered solutions.</w:t>
      </w:r>
    </w:p>
    <w:p>
      <w:pPr>
        <w:spacing w:before="80" w:after="20"/>
      </w:pPr>
      <w:r>
        <w:rPr>
          <w:rFonts w:ascii="Times" w:hAnsi="Times" w:cs="Times"/>
          <w:sz w:val="24"/>
          <w:sz-cs w:val="24"/>
          <w:b/>
        </w:rPr>
        <w:t xml:space="preserve">FPT Software Malaysia SDN BHD</w:t>
      </w:r>
      <w:r>
        <w:rPr>
          <w:rFonts w:ascii="Times" w:hAnsi="Times" w:cs="Times"/>
          <w:sz w:val="24"/>
          <w:sz-cs w:val="24"/>
        </w:rPr>
        <w:t xml:space="preserve"> | </w:t>
      </w:r>
      <w:r>
        <w:rPr>
          <w:rFonts w:ascii="Times" w:hAnsi="Times" w:cs="Times"/>
          <w:sz w:val="24"/>
          <w:sz-cs w:val="24"/>
          <w:i/>
        </w:rPr>
        <w:t xml:space="preserve">UI/UX Designer, DesignOps</w:t>
      </w:r>
      <w:r>
        <w:rPr>
          <w:rFonts w:ascii="Times" w:hAnsi="Times" w:cs="Times"/>
          <w:sz w:val="24"/>
          <w:sz-cs w:val="24"/>
        </w:rPr>
        <w:t xml:space="preserve"/>
        <w:br/>
        <w:t xml:space="preserve">Nov 2019 – Sep 2024 | Malaysia</w:t>
      </w:r>
    </w:p>
    <w:p>
      <w:pPr>
        <w:ind w:left="297" w:first-line="7"/>
      </w:pPr>
      <w:r>
        <w:rPr>
          <w:rFonts w:ascii="Times" w:hAnsi="Times" w:cs="Times"/>
          <w:sz w:val="24"/>
          <w:sz-cs w:val="24"/>
          <w:spacing w:val="0"/>
        </w:rPr>
        <w:t xml:space="preserve">Designed enterprise digital products within the oil &amp; gas industry, helping translate complex operational requirements into intuitive interfaces for safety management, compliance monitoring and operational reporting.</w:t>
      </w:r>
      <w:r>
        <w:rPr>
          <w:rFonts w:ascii="Times" w:hAnsi="Times" w:cs="Times"/>
          <w:sz w:val="24"/>
          <w:sz-cs w:val="24"/>
        </w:rPr>
        <w:t xml:space="preserve"/>
      </w:r>
    </w:p>
    <w:p>
      <w:pPr>
        <w:ind w:left="317"/>
        <w:spacing w:after="20"/>
      </w:pPr>
      <w:r>
        <w:rPr>
          <w:rFonts w:ascii="Times" w:hAnsi="Times" w:cs="Times"/>
          <w:sz w:val="24"/>
          <w:sz-cs w:val="24"/>
        </w:rPr>
        <w:t xml:space="preserve">Created UI design systems, icons, and typography, and developed prototypes for user interviews and user validation.</w:t>
      </w:r>
    </w:p>
    <w:p>
      <w:pPr>
        <w:ind w:left="317"/>
        <w:spacing w:after="20"/>
      </w:pPr>
      <w:r>
        <w:rPr>
          <w:rFonts w:ascii="Times" w:hAnsi="Times" w:cs="Times"/>
          <w:sz w:val="24"/>
          <w:sz-cs w:val="24"/>
        </w:rPr>
        <w:t xml:space="preserve">Worked with internal DesignOps teams and product managers to develop ideas and provide problem-solving strategies.</w:t>
      </w:r>
    </w:p>
    <w:p>
      <w:pPr>
        <w:ind w:left="317"/>
        <w:spacing w:after="20"/>
      </w:pPr>
      <w:r>
        <w:rPr>
          <w:rFonts w:ascii="Times" w:hAnsi="Times" w:cs="Times"/>
          <w:sz w:val="24"/>
          <w:sz-cs w:val="24"/>
        </w:rPr>
        <w:t xml:space="preserve">Collaborated with developers to implement designs and conduct design QA.</w:t>
      </w:r>
    </w:p>
    <w:p>
      <w:pPr>
        <w:ind w:left="317"/>
        <w:spacing w:after="20"/>
      </w:pPr>
      <w:r>
        <w:rPr>
          <w:rFonts w:ascii="Times" w:hAnsi="Times" w:cs="Times"/>
          <w:sz w:val="24"/>
          <w:sz-cs w:val="24"/>
        </w:rPr>
        <w:t xml:space="preserve">Improved usability and UX for existing and initial systems.</w:t>
      </w:r>
    </w:p>
    <w:p>
      <w:pPr>
        <w:spacing w:before="80" w:after="20"/>
      </w:pPr>
      <w:r>
        <w:rPr>
          <w:rFonts w:ascii="Times" w:hAnsi="Times" w:cs="Times"/>
          <w:sz w:val="24"/>
          <w:sz-cs w:val="24"/>
          <w:b/>
        </w:rPr>
        <w:t xml:space="preserve">Sprint Production</w:t>
      </w:r>
      <w:r>
        <w:rPr>
          <w:rFonts w:ascii="Times" w:hAnsi="Times" w:cs="Times"/>
          <w:sz w:val="24"/>
          <w:sz-cs w:val="24"/>
        </w:rPr>
        <w:t xml:space="preserve"> | </w:t>
      </w:r>
      <w:r>
        <w:rPr>
          <w:rFonts w:ascii="Times" w:hAnsi="Times" w:cs="Times"/>
          <w:sz w:val="24"/>
          <w:sz-cs w:val="24"/>
          <w:i/>
        </w:rPr>
        <w:t xml:space="preserve">Web Designer</w:t>
      </w:r>
      <w:r>
        <w:rPr>
          <w:rFonts w:ascii="Times" w:hAnsi="Times" w:cs="Times"/>
          <w:sz w:val="24"/>
          <w:sz-cs w:val="24"/>
        </w:rPr>
        <w:t xml:space="preserve"/>
        <w:br/>
        <w:t xml:space="preserve">May 2019 – Nov 2019 | Saigon, Vietnam</w:t>
      </w:r>
    </w:p>
    <w:p>
      <w:pPr>
        <w:ind w:left="317"/>
        <w:spacing w:after="20"/>
      </w:pPr>
      <w:r>
        <w:rPr>
          <w:rFonts w:ascii="Times" w:hAnsi="Times" w:cs="Times"/>
          <w:sz w:val="24"/>
          <w:sz-cs w:val="24"/>
        </w:rPr>
        <w:t xml:space="preserve">Designed static and dynamic banner ads, landing pages, and coded weekly newsletters for eCommerce websites serving markets including Denmark, Norway, and Sweden.</w:t>
      </w:r>
    </w:p>
    <w:p>
      <w:pPr>
        <w:spacing w:before="80" w:after="20"/>
      </w:pPr>
      <w:r>
        <w:rPr>
          <w:rFonts w:ascii="Times" w:hAnsi="Times" w:cs="Times"/>
          <w:sz w:val="24"/>
          <w:sz-cs w:val="24"/>
          <w:b/>
        </w:rPr>
        <w:t xml:space="preserve">ASIEM Design Co., LTD</w:t>
      </w:r>
      <w:r>
        <w:rPr>
          <w:rFonts w:ascii="Times" w:hAnsi="Times" w:cs="Times"/>
          <w:sz w:val="24"/>
          <w:sz-cs w:val="24"/>
        </w:rPr>
        <w:t xml:space="preserve"> | </w:t>
      </w:r>
      <w:r>
        <w:rPr>
          <w:rFonts w:ascii="Times" w:hAnsi="Times" w:cs="Times"/>
          <w:sz w:val="24"/>
          <w:sz-cs w:val="24"/>
          <w:i/>
        </w:rPr>
        <w:t xml:space="preserve">Web Designer | Graphic Designer</w:t>
      </w:r>
      <w:r>
        <w:rPr>
          <w:rFonts w:ascii="Times" w:hAnsi="Times" w:cs="Times"/>
          <w:sz w:val="24"/>
          <w:sz-cs w:val="24"/>
        </w:rPr>
        <w:t xml:space="preserve"/>
        <w:br/>
        <w:t xml:space="preserve">Oct 2018 – Apr 2019 | Saigon, Vietnam</w:t>
      </w:r>
    </w:p>
    <w:p>
      <w:pPr>
        <w:ind w:left="317"/>
        <w:spacing w:after="20"/>
      </w:pPr>
      <w:r>
        <w:rPr>
          <w:rFonts w:ascii="Times" w:hAnsi="Times" w:cs="Times"/>
          <w:sz w:val="24"/>
          <w:sz-cs w:val="24"/>
        </w:rPr>
        <w:t xml:space="preserve">Worked on early UI/UX projects including wireframes, prototyping, and WordPress webpage development in a local environment.</w:t>
      </w:r>
    </w:p>
    <w:p>
      <w:pPr>
        <w:spacing w:before="80" w:after="20"/>
      </w:pPr>
      <w:r>
        <w:rPr>
          <w:rFonts w:ascii="Times" w:hAnsi="Times" w:cs="Times"/>
          <w:sz w:val="24"/>
          <w:sz-cs w:val="24"/>
          <w:b/>
        </w:rPr>
        <w:t xml:space="preserve">DaiQ Printing Japan</w:t>
      </w:r>
      <w:r>
        <w:rPr>
          <w:rFonts w:ascii="Times" w:hAnsi="Times" w:cs="Times"/>
          <w:sz w:val="24"/>
          <w:sz-cs w:val="24"/>
        </w:rPr>
        <w:t xml:space="preserve"> | </w:t>
      </w:r>
      <w:r>
        <w:rPr>
          <w:rFonts w:ascii="Times" w:hAnsi="Times" w:cs="Times"/>
          <w:sz w:val="24"/>
          <w:sz-cs w:val="24"/>
          <w:i/>
        </w:rPr>
        <w:t xml:space="preserve">Graphic Designer Intern</w:t>
      </w:r>
      <w:r>
        <w:rPr>
          <w:rFonts w:ascii="Times" w:hAnsi="Times" w:cs="Times"/>
          <w:sz w:val="24"/>
          <w:sz-cs w:val="24"/>
        </w:rPr>
        <w:t xml:space="preserve"/>
        <w:br/>
        <w:t xml:space="preserve">Jul 2018 – Oct 2018 | Japan</w:t>
      </w:r>
    </w:p>
    <w:p>
      <w:pPr>
        <w:ind w:left="317"/>
        <w:spacing w:after="20"/>
      </w:pPr>
      <w:r>
        <w:rPr>
          <w:rFonts w:ascii="Times" w:hAnsi="Times" w:cs="Times"/>
          <w:sz w:val="24"/>
          <w:sz-cs w:val="24"/>
        </w:rPr>
        <w:t xml:space="preserve">Completed an internship in Japan and designed publishing materials including flyers, brochures, and book layouts for Japanese corporate clients.</w:t>
      </w:r>
    </w:p>
    <w:p>
      <w:pPr>
        <w:spacing w:before="160" w:after="60"/>
      </w:pPr>
      <w:r>
        <w:rPr>
          <w:rFonts w:ascii="Times" w:hAnsi="Times" w:cs="Times"/>
          <w:sz w:val="22"/>
          <w:sz-cs w:val="22"/>
          <w:b/>
        </w:rPr>
        <w:t xml:space="preserve">EDUCATION</w:t>
      </w:r>
    </w:p>
    <w:p>
      <w:pPr>
        <w:spacing w:after="40"/>
      </w:pPr>
      <w:r>
        <w:rPr>
          <w:rFonts w:ascii="Times" w:hAnsi="Times" w:cs="Times"/>
          <w:sz w:val="24"/>
          <w:sz-cs w:val="24"/>
          <w:b/>
        </w:rPr>
        <w:t xml:space="preserve">Bachelor of Graphic Design</w:t>
      </w:r>
      <w:r>
        <w:rPr>
          <w:rFonts w:ascii="Times" w:hAnsi="Times" w:cs="Times"/>
          <w:sz w:val="24"/>
          <w:sz-cs w:val="24"/>
        </w:rPr>
        <w:t xml:space="preserve"> | HCMC University of Fine Art | 2013 – 2018</w:t>
      </w:r>
    </w:p>
    <w:p>
      <w:pPr>
        <w:spacing w:after="80"/>
      </w:pPr>
      <w:r>
        <w:rPr>
          <w:rFonts w:ascii="Times" w:hAnsi="Times" w:cs="Times"/>
          <w:sz w:val="24"/>
          <w:sz-cs w:val="24"/>
          <w:b/>
        </w:rPr>
        <w:t xml:space="preserve">Certificate of Web Design and UI/UX Design</w:t>
      </w:r>
      <w:r>
        <w:rPr>
          <w:rFonts w:ascii="Times" w:hAnsi="Times" w:cs="Times"/>
          <w:sz w:val="24"/>
          <w:sz-cs w:val="24"/>
        </w:rPr>
        <w:t xml:space="preserve"> | Green Academy Vietnam | 2017 – 2019</w:t>
      </w:r>
    </w:p>
    <w:p>
      <w:pPr>
        <w:spacing w:before="160" w:after="60"/>
      </w:pPr>
      <w:r>
        <w:rPr>
          <w:rFonts w:ascii="Times" w:hAnsi="Times" w:cs="Times"/>
          <w:sz w:val="22"/>
          <w:sz-cs w:val="22"/>
          <w:b/>
        </w:rPr>
        <w:t xml:space="preserve">CERTIFICATIONS</w:t>
      </w:r>
    </w:p>
    <w:p>
      <w:pPr>
        <w:ind w:left="317"/>
        <w:spacing w:after="20"/>
      </w:pPr>
      <w:r>
        <w:rPr>
          <w:rFonts w:ascii="Times" w:hAnsi="Times" w:cs="Times"/>
          <w:sz w:val="24"/>
          <w:sz-cs w:val="24"/>
        </w:rPr>
        <w:t xml:space="preserve">Interaction Design Foundation</w:t>
      </w:r>
    </w:p>
    <w:p>
      <w:pPr>
        <w:ind w:left="317"/>
        <w:spacing w:after="20"/>
      </w:pPr>
      <w:r>
        <w:rPr>
          <w:rFonts w:ascii="Times" w:hAnsi="Times" w:cs="Times"/>
          <w:sz w:val="24"/>
          <w:sz-cs w:val="24"/>
        </w:rPr>
        <w:t xml:space="preserve">Google UX: Foundations of User Experience Design</w:t>
      </w:r>
    </w:p>
    <w:p>
      <w:pPr>
        <w:ind w:left="317"/>
        <w:spacing w:after="20"/>
      </w:pPr>
      <w:r>
        <w:rPr>
          <w:rFonts w:ascii="Times" w:hAnsi="Times" w:cs="Times"/>
          <w:sz w:val="24"/>
          <w:sz-cs w:val="24"/>
        </w:rPr>
        <w:t xml:space="preserve">Google UX: Start the UX Design Process: Empathize, Define, and Ideate</w:t>
      </w:r>
    </w:p>
    <w:p>
      <w:pPr>
        <w:ind w:left="317"/>
        <w:spacing w:after="20"/>
      </w:pPr>
      <w:r>
        <w:rPr>
          <w:rFonts w:ascii="Times" w:hAnsi="Times" w:cs="Times"/>
          <w:sz w:val="24"/>
          <w:sz-cs w:val="24"/>
        </w:rPr>
        <w:t xml:space="preserve">Additional UX-related certificates in UX Writing, Design Thinking, and Accessibility</w:t>
      </w:r>
    </w:p>
    <w:p>
      <w:pPr>
        <w:spacing w:before="160" w:after="60"/>
      </w:pPr>
      <w:r>
        <w:rPr>
          <w:rFonts w:ascii="Times" w:hAnsi="Times" w:cs="Times"/>
          <w:sz w:val="22"/>
          <w:sz-cs w:val="22"/>
          <w:b/>
        </w:rPr>
        <w:t xml:space="preserve">LANGUAGES</w:t>
      </w:r>
    </w:p>
    <w:p>
      <w:pPr>
        <w:spacing w:after="80"/>
      </w:pPr>
      <w:r>
        <w:rPr>
          <w:rFonts w:ascii="Times" w:hAnsi="Times" w:cs="Times"/>
          <w:sz w:val="24"/>
          <w:sz-cs w:val="24"/>
        </w:rPr>
        <w:t xml:space="preserve">Vietnamese: Native | English: Intermediate | Japanese: Intermediate (JLPT N2)</w:t>
      </w:r>
    </w:p>
    <w:p>
      <w:pPr>
        <w:spacing w:before="160" w:after="60"/>
      </w:pPr>
      <w:r>
        <w:rPr>
          <w:rFonts w:ascii="Times" w:hAnsi="Times" w:cs="Times"/>
          <w:sz w:val="22"/>
          <w:sz-cs w:val="22"/>
          <w:b/>
        </w:rPr>
        <w:t xml:space="preserve">PORTFOLIO</w:t>
      </w:r>
    </w:p>
    <w:p>
      <w:pPr/>
      <w:r>
        <w:rPr>
          <w:rFonts w:ascii="Times" w:hAnsi="Times" w:cs="Times"/>
          <w:sz w:val="24"/>
          <w:sz-cs w:val="24"/>
        </w:rPr>
        <w:t xml:space="preserve">https://www.hienbuiux.com/</w:t>
      </w:r>
    </w:p>
    <w:sectPr>
      <w:pgSz w:w="12240" w:h="15840"/>
      <w:pgMar w:top="792" w:right="1008" w:bottom="792" w:left="1008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</cp:coreProperties>
</file>

<file path=docProps/meta.xml><?xml version="1.0" encoding="utf-8"?>
<meta xmlns="http://schemas.apple.com/cocoa/2006/metadata">
  <generator>CocoaOOXMLWriter/2685.7</generator>
</meta>
</file>